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355197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355197">
        <w:rPr>
          <w:rFonts w:ascii="Arial" w:hAnsi="Arial" w:cs="Arial"/>
          <w:b/>
          <w:sz w:val="28"/>
          <w:szCs w:val="28"/>
          <w:lang w:val="en-US"/>
        </w:rPr>
        <w:t>4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355197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Plans from the Mt Owen IP 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en-US"/>
        </w:rPr>
        <w:t>Survey Report</w:t>
      </w: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 xml:space="preserve">By </w:t>
      </w:r>
      <w:r w:rsidR="00404B23">
        <w:rPr>
          <w:rFonts w:ascii="Arial" w:hAnsi="Arial" w:cs="Arial"/>
          <w:b/>
          <w:lang w:val="en-US"/>
        </w:rPr>
        <w:t>John Coggon</w:t>
      </w:r>
    </w:p>
    <w:p w:rsidR="00612D3F" w:rsidRPr="00612D3F" w:rsidRDefault="00404B23" w:rsidP="001204A6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Mines Geophysical</w:t>
      </w: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>May 2011</w:t>
      </w:r>
    </w:p>
    <w:sectPr w:rsidR="00612D3F" w:rsidRP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1B5DE9"/>
    <w:rsid w:val="00320B2A"/>
    <w:rsid w:val="00355197"/>
    <w:rsid w:val="00404B23"/>
    <w:rsid w:val="00606028"/>
    <w:rsid w:val="00612D3F"/>
    <w:rsid w:val="007F5D06"/>
    <w:rsid w:val="00936626"/>
    <w:rsid w:val="009E1BD3"/>
    <w:rsid w:val="00AF6BE2"/>
    <w:rsid w:val="00B847CB"/>
    <w:rsid w:val="00BB15A4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cp:lastPrinted>2011-07-21T06:04:00Z</cp:lastPrinted>
  <dcterms:created xsi:type="dcterms:W3CDTF">2011-07-21T06:05:00Z</dcterms:created>
  <dcterms:modified xsi:type="dcterms:W3CDTF">2011-07-21T06:06:00Z</dcterms:modified>
</cp:coreProperties>
</file>